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31B6" w14:textId="77777777" w:rsidR="0035003F" w:rsidRDefault="0035003F"/>
    <w:p w14:paraId="064A0B88" w14:textId="0430DD13" w:rsidR="0035003F" w:rsidRPr="002331D9" w:rsidRDefault="0035003F" w:rsidP="0035003F">
      <w:pPr>
        <w:jc w:val="center"/>
        <w:rPr>
          <w:b/>
        </w:rPr>
      </w:pPr>
      <w:r w:rsidRPr="002331D9">
        <w:rPr>
          <w:b/>
        </w:rPr>
        <w:t xml:space="preserve">ANNO DI PROVA E FORMAZIONE PER DOCENTI NEO-IMMESSI: a.s. </w:t>
      </w:r>
      <w:proofErr w:type="gramStart"/>
      <w:r w:rsidRPr="002331D9">
        <w:rPr>
          <w:b/>
        </w:rPr>
        <w:t>20</w:t>
      </w:r>
      <w:r w:rsidR="0031668D">
        <w:rPr>
          <w:b/>
        </w:rPr>
        <w:t>….</w:t>
      </w:r>
      <w:proofErr w:type="gramEnd"/>
      <w:r w:rsidRPr="002331D9">
        <w:rPr>
          <w:b/>
        </w:rPr>
        <w:t>/</w:t>
      </w:r>
      <w:r w:rsidR="0031668D">
        <w:rPr>
          <w:b/>
        </w:rPr>
        <w:t>……</w:t>
      </w:r>
    </w:p>
    <w:p w14:paraId="61A90FE9" w14:textId="77777777" w:rsidR="0035003F" w:rsidRPr="002331D9" w:rsidRDefault="0035003F" w:rsidP="0035003F">
      <w:pPr>
        <w:jc w:val="center"/>
        <w:rPr>
          <w:b/>
        </w:rPr>
      </w:pPr>
      <w:r w:rsidRPr="002331D9">
        <w:rPr>
          <w:b/>
        </w:rPr>
        <w:t>GRIGLIA DI OSSERVAZIONE PER IL DIRIGENTE SCOLASTICO</w:t>
      </w:r>
    </w:p>
    <w:p w14:paraId="2DD43DA1" w14:textId="77777777" w:rsidR="0035003F" w:rsidRDefault="0035003F" w:rsidP="0035003F">
      <w:r>
        <w:t>Docente neo-immesso: ……………………………………………………………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4"/>
        <w:gridCol w:w="4235"/>
        <w:gridCol w:w="429"/>
        <w:gridCol w:w="566"/>
        <w:gridCol w:w="6"/>
        <w:gridCol w:w="560"/>
        <w:gridCol w:w="6"/>
        <w:gridCol w:w="419"/>
        <w:gridCol w:w="422"/>
        <w:gridCol w:w="2401"/>
      </w:tblGrid>
      <w:tr w:rsidR="0096071A" w:rsidRPr="00315B05" w14:paraId="22B2C006" w14:textId="77777777" w:rsidTr="00F44E00">
        <w:trPr>
          <w:trHeight w:val="570"/>
        </w:trPr>
        <w:tc>
          <w:tcPr>
            <w:tcW w:w="562" w:type="dxa"/>
            <w:vMerge w:val="restart"/>
          </w:tcPr>
          <w:p w14:paraId="424D171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Cod.</w:t>
            </w:r>
          </w:p>
        </w:tc>
        <w:tc>
          <w:tcPr>
            <w:tcW w:w="4249" w:type="dxa"/>
            <w:vMerge w:val="restart"/>
          </w:tcPr>
          <w:p w14:paraId="227C9445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INDICATORE</w:t>
            </w:r>
          </w:p>
        </w:tc>
        <w:tc>
          <w:tcPr>
            <w:tcW w:w="2411" w:type="dxa"/>
            <w:gridSpan w:val="7"/>
          </w:tcPr>
          <w:p w14:paraId="2050E1A7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Descrittore di livello</w:t>
            </w:r>
          </w:p>
          <w:p w14:paraId="59ED7B30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(*)</w:t>
            </w:r>
          </w:p>
        </w:tc>
        <w:tc>
          <w:tcPr>
            <w:tcW w:w="2406" w:type="dxa"/>
            <w:vMerge w:val="restart"/>
          </w:tcPr>
          <w:p w14:paraId="069BD12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Motivazione (**)</w:t>
            </w:r>
          </w:p>
        </w:tc>
      </w:tr>
      <w:tr w:rsidR="0096071A" w:rsidRPr="00315B05" w14:paraId="73A921D4" w14:textId="77777777" w:rsidTr="00F44E00">
        <w:trPr>
          <w:trHeight w:val="500"/>
        </w:trPr>
        <w:tc>
          <w:tcPr>
            <w:tcW w:w="562" w:type="dxa"/>
            <w:vMerge/>
          </w:tcPr>
          <w:p w14:paraId="3E7D6246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9" w:type="dxa"/>
            <w:vMerge/>
          </w:tcPr>
          <w:p w14:paraId="6B2FE4D4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</w:tcPr>
          <w:p w14:paraId="276A8B35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D6B4333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14:paraId="56FDD84A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</w:tcPr>
          <w:p w14:paraId="635F63C6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" w:type="dxa"/>
          </w:tcPr>
          <w:p w14:paraId="5D839B6A" w14:textId="77777777" w:rsidR="0096071A" w:rsidRPr="00315B05" w:rsidRDefault="0096071A" w:rsidP="003500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406" w:type="dxa"/>
            <w:vMerge/>
          </w:tcPr>
          <w:p w14:paraId="1CEE0E5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5926ADA9" w14:textId="77777777" w:rsidTr="00F44E00">
        <w:tc>
          <w:tcPr>
            <w:tcW w:w="562" w:type="dxa"/>
          </w:tcPr>
          <w:p w14:paraId="3A83B661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4249" w:type="dxa"/>
          </w:tcPr>
          <w:p w14:paraId="69F88486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Corretto possesso ed esercizio delle competenze culturali, disciplinari con riferimento ai nuclei fondanti dei saperi e ai traguardi di competenza e agli obiettivi di apprendimento previsti dagli ordinamenti vigenti.</w:t>
            </w:r>
          </w:p>
        </w:tc>
        <w:tc>
          <w:tcPr>
            <w:tcW w:w="430" w:type="dxa"/>
          </w:tcPr>
          <w:p w14:paraId="7E00E7FC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03D0B08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811CA6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5D8E4EDE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3774944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E687A4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6AD638FA" w14:textId="77777777" w:rsidTr="00F44E00">
        <w:tc>
          <w:tcPr>
            <w:tcW w:w="562" w:type="dxa"/>
          </w:tcPr>
          <w:p w14:paraId="3BE1000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4249" w:type="dxa"/>
          </w:tcPr>
          <w:p w14:paraId="41CA683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Corretto possesso ed esercizio delle competenze didattiche e metodologiche, con riferimento ai nuclei fondanti dei saperi e ai traguardi di competenza e agli obiettivi di apprendimento previsti dagli ordinamenti vigenti.</w:t>
            </w:r>
          </w:p>
        </w:tc>
        <w:tc>
          <w:tcPr>
            <w:tcW w:w="430" w:type="dxa"/>
          </w:tcPr>
          <w:p w14:paraId="0D0C691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302739F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BE6B60E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0CE3195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4F175B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8400395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2718CF8D" w14:textId="77777777" w:rsidTr="00F44E00">
        <w:tc>
          <w:tcPr>
            <w:tcW w:w="562" w:type="dxa"/>
          </w:tcPr>
          <w:p w14:paraId="3754C475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4249" w:type="dxa"/>
          </w:tcPr>
          <w:p w14:paraId="4A019D3C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Corretto possesso ed esercizio delle competenze relazionali.</w:t>
            </w:r>
          </w:p>
        </w:tc>
        <w:tc>
          <w:tcPr>
            <w:tcW w:w="430" w:type="dxa"/>
          </w:tcPr>
          <w:p w14:paraId="3AF9F3BE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22089DE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F9EBDF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47EADA7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17CCCFDE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74F450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3A2F1574" w14:textId="77777777" w:rsidTr="00F44E00">
        <w:tc>
          <w:tcPr>
            <w:tcW w:w="562" w:type="dxa"/>
          </w:tcPr>
          <w:p w14:paraId="7DDF272A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d)</w:t>
            </w:r>
          </w:p>
        </w:tc>
        <w:tc>
          <w:tcPr>
            <w:tcW w:w="4249" w:type="dxa"/>
          </w:tcPr>
          <w:p w14:paraId="74EE7961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Attitudine collaborativa nei contesti didattici, progettuali, collegiali.</w:t>
            </w:r>
          </w:p>
        </w:tc>
        <w:tc>
          <w:tcPr>
            <w:tcW w:w="430" w:type="dxa"/>
          </w:tcPr>
          <w:p w14:paraId="7BB379A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2F4E8F13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3D3A78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19CF3898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3DBAE29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45932CEB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6F33B456" w14:textId="77777777" w:rsidTr="00F44E00">
        <w:tc>
          <w:tcPr>
            <w:tcW w:w="562" w:type="dxa"/>
          </w:tcPr>
          <w:p w14:paraId="3B56D41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e)</w:t>
            </w:r>
          </w:p>
        </w:tc>
        <w:tc>
          <w:tcPr>
            <w:tcW w:w="4249" w:type="dxa"/>
          </w:tcPr>
          <w:p w14:paraId="0D124A4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Interazione con le famiglie e con il personale scolastico.</w:t>
            </w:r>
          </w:p>
        </w:tc>
        <w:tc>
          <w:tcPr>
            <w:tcW w:w="430" w:type="dxa"/>
          </w:tcPr>
          <w:p w14:paraId="11B723F6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39EB5C6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54397B5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5D1FC38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269C3A61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2786125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5508E738" w14:textId="77777777" w:rsidTr="00F44E00">
        <w:tc>
          <w:tcPr>
            <w:tcW w:w="562" w:type="dxa"/>
          </w:tcPr>
          <w:p w14:paraId="2D9A36A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f)</w:t>
            </w:r>
          </w:p>
        </w:tc>
        <w:tc>
          <w:tcPr>
            <w:tcW w:w="4249" w:type="dxa"/>
          </w:tcPr>
          <w:p w14:paraId="102FCF2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Capacità di affrontare situazioni relazionali complesse.</w:t>
            </w:r>
          </w:p>
        </w:tc>
        <w:tc>
          <w:tcPr>
            <w:tcW w:w="430" w:type="dxa"/>
          </w:tcPr>
          <w:p w14:paraId="152A07BF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0877ED4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BD75E5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4A1DE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0668C2C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7C048901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102F54E8" w14:textId="77777777" w:rsidTr="00F44E00">
        <w:tc>
          <w:tcPr>
            <w:tcW w:w="562" w:type="dxa"/>
          </w:tcPr>
          <w:p w14:paraId="519B32EC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g)</w:t>
            </w:r>
          </w:p>
        </w:tc>
        <w:tc>
          <w:tcPr>
            <w:tcW w:w="4249" w:type="dxa"/>
          </w:tcPr>
          <w:p w14:paraId="49FD70EF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Capacità di affrontare dinamiche interculturali.</w:t>
            </w:r>
          </w:p>
        </w:tc>
        <w:tc>
          <w:tcPr>
            <w:tcW w:w="430" w:type="dxa"/>
          </w:tcPr>
          <w:p w14:paraId="1AE25B91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78DF7BE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30A0350A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0D1F936F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0F67B1CA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181C4928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64A14E9E" w14:textId="77777777" w:rsidTr="00F44E00">
        <w:tc>
          <w:tcPr>
            <w:tcW w:w="562" w:type="dxa"/>
          </w:tcPr>
          <w:p w14:paraId="02D905C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h)</w:t>
            </w:r>
          </w:p>
        </w:tc>
        <w:tc>
          <w:tcPr>
            <w:tcW w:w="4249" w:type="dxa"/>
          </w:tcPr>
          <w:p w14:paraId="5AC041D1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Corretto possesso ed esercizio delle competenze organizzative.</w:t>
            </w:r>
          </w:p>
        </w:tc>
        <w:tc>
          <w:tcPr>
            <w:tcW w:w="430" w:type="dxa"/>
          </w:tcPr>
          <w:p w14:paraId="1CA9DF8C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3BF1C89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5A819D3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5CF3818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04BC012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3B847C4C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17EA96A2" w14:textId="77777777" w:rsidTr="00F44E00">
        <w:tc>
          <w:tcPr>
            <w:tcW w:w="562" w:type="dxa"/>
          </w:tcPr>
          <w:p w14:paraId="1B51E987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i)</w:t>
            </w:r>
          </w:p>
        </w:tc>
        <w:tc>
          <w:tcPr>
            <w:tcW w:w="4249" w:type="dxa"/>
          </w:tcPr>
          <w:p w14:paraId="3078A9A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Partecipazione attiva e sostegno ai piani di miglioramento dell’istituzione scolastica.</w:t>
            </w:r>
          </w:p>
        </w:tc>
        <w:tc>
          <w:tcPr>
            <w:tcW w:w="430" w:type="dxa"/>
          </w:tcPr>
          <w:p w14:paraId="201020D7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25C8970C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B57710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04976F23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408F4C8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477EDCC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377BA7EE" w14:textId="77777777" w:rsidTr="00F44E00">
        <w:tc>
          <w:tcPr>
            <w:tcW w:w="562" w:type="dxa"/>
          </w:tcPr>
          <w:p w14:paraId="1DA1916E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l)</w:t>
            </w:r>
          </w:p>
        </w:tc>
        <w:tc>
          <w:tcPr>
            <w:tcW w:w="4249" w:type="dxa"/>
          </w:tcPr>
          <w:p w14:paraId="5A54F4D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Corretto possesso ed esercizio delle competenze di gestione della classe.</w:t>
            </w:r>
          </w:p>
        </w:tc>
        <w:tc>
          <w:tcPr>
            <w:tcW w:w="430" w:type="dxa"/>
          </w:tcPr>
          <w:p w14:paraId="08429C3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7E6F292A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8B2BE5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3B1F9894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462D3BEF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50611551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6123E513" w14:textId="77777777" w:rsidTr="00F44E00">
        <w:tc>
          <w:tcPr>
            <w:tcW w:w="562" w:type="dxa"/>
          </w:tcPr>
          <w:p w14:paraId="1DE637B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m)</w:t>
            </w:r>
          </w:p>
        </w:tc>
        <w:tc>
          <w:tcPr>
            <w:tcW w:w="4249" w:type="dxa"/>
          </w:tcPr>
          <w:p w14:paraId="23F3602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Osservanza dei doveri connessi con lo status di dipendente pubblico e inerenti alla funzione docente.</w:t>
            </w:r>
          </w:p>
        </w:tc>
        <w:tc>
          <w:tcPr>
            <w:tcW w:w="430" w:type="dxa"/>
          </w:tcPr>
          <w:p w14:paraId="4ABCDD16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4A7A66D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4C720E3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764590CF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65D1481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28C67930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071A" w:rsidRPr="00315B05" w14:paraId="2B7EAEC6" w14:textId="77777777" w:rsidTr="00F44E00">
        <w:tc>
          <w:tcPr>
            <w:tcW w:w="562" w:type="dxa"/>
          </w:tcPr>
          <w:p w14:paraId="39180469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n)</w:t>
            </w:r>
          </w:p>
        </w:tc>
        <w:tc>
          <w:tcPr>
            <w:tcW w:w="4249" w:type="dxa"/>
          </w:tcPr>
          <w:p w14:paraId="696E094F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  <w:r w:rsidRPr="00315B05">
              <w:rPr>
                <w:rFonts w:cstheme="minorHAnsi"/>
                <w:sz w:val="20"/>
                <w:szCs w:val="20"/>
              </w:rPr>
              <w:t>Partecipazione alle attività formative e raggiungimento degli obiettivi dalla stessa previsti.</w:t>
            </w:r>
          </w:p>
        </w:tc>
        <w:tc>
          <w:tcPr>
            <w:tcW w:w="430" w:type="dxa"/>
          </w:tcPr>
          <w:p w14:paraId="3D67FB6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3" w:type="dxa"/>
            <w:gridSpan w:val="2"/>
          </w:tcPr>
          <w:p w14:paraId="5923B6B7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A257BB2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07471D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" w:type="dxa"/>
          </w:tcPr>
          <w:p w14:paraId="013FE926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6" w:type="dxa"/>
          </w:tcPr>
          <w:p w14:paraId="0BE00078" w14:textId="77777777" w:rsidR="0096071A" w:rsidRPr="00315B05" w:rsidRDefault="0096071A" w:rsidP="0035003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603A33B" w14:textId="77777777" w:rsidR="00315B05" w:rsidRDefault="00315B05" w:rsidP="0035003F">
      <w:r>
        <w:t>Legenda:</w:t>
      </w:r>
    </w:p>
    <w:p w14:paraId="4499E098" w14:textId="77777777" w:rsidR="00315B05" w:rsidRDefault="00315B05" w:rsidP="0035003F">
      <w:r>
        <w:t>(*) 1=per nulla; 2=saltuariamente e comunque in modo insufficiente; 3=in modo sufficientemente congruo; 4=in misura adeguata; 5=in modo pienamente coerente con i contesti di riferimento, con autonomia e puntualità.</w:t>
      </w:r>
    </w:p>
    <w:p w14:paraId="5E49F465" w14:textId="77777777" w:rsidR="00315B05" w:rsidRDefault="00315B05" w:rsidP="0035003F">
      <w:r>
        <w:t>(**) in caso di valutazione inferiore a 3, motivare adeguatamente.</w:t>
      </w:r>
    </w:p>
    <w:p w14:paraId="5631A3FA" w14:textId="77777777" w:rsidR="00315B05" w:rsidRDefault="00F44E00" w:rsidP="0035003F">
      <w:r>
        <w:t>Data osservazione: ……………………………………………</w:t>
      </w:r>
      <w:r>
        <w:tab/>
      </w:r>
      <w:r>
        <w:tab/>
      </w:r>
      <w:r>
        <w:tab/>
        <w:t xml:space="preserve">    dalle ore…………alle ore……………</w:t>
      </w:r>
    </w:p>
    <w:p w14:paraId="496C8D21" w14:textId="77777777" w:rsidR="00F44E00" w:rsidRDefault="00F44E00" w:rsidP="0035003F">
      <w:r>
        <w:t>Plesso: ………………………………………………………………                  classe in cui è stata svolta l’osservazione: ………….</w:t>
      </w:r>
    </w:p>
    <w:p w14:paraId="5BDFF1EB" w14:textId="0CE0E3C7" w:rsidR="00A14398" w:rsidRDefault="00A14398" w:rsidP="00A14398">
      <w:pPr>
        <w:spacing w:after="0"/>
        <w:jc w:val="right"/>
      </w:pPr>
      <w:r>
        <w:t>Il Dirigente Scolastico</w:t>
      </w:r>
    </w:p>
    <w:p w14:paraId="33BAD329" w14:textId="2143976D" w:rsidR="00A14398" w:rsidRDefault="00A14398" w:rsidP="00A14398">
      <w:pPr>
        <w:spacing w:after="0"/>
        <w:jc w:val="right"/>
      </w:pPr>
      <w:r>
        <w:t>Dott.ssa Giovanna Diana</w:t>
      </w:r>
    </w:p>
    <w:p w14:paraId="6BDEB736" w14:textId="1F0C9FE1" w:rsidR="00A14398" w:rsidRDefault="00A14398" w:rsidP="00A14398">
      <w:pPr>
        <w:spacing w:after="0"/>
        <w:jc w:val="right"/>
      </w:pPr>
      <w:r>
        <w:t>___________________________</w:t>
      </w:r>
    </w:p>
    <w:sectPr w:rsidR="00A14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3F"/>
    <w:rsid w:val="001101AB"/>
    <w:rsid w:val="002331D9"/>
    <w:rsid w:val="00315B05"/>
    <w:rsid w:val="0031668D"/>
    <w:rsid w:val="00331758"/>
    <w:rsid w:val="0035003F"/>
    <w:rsid w:val="005931CA"/>
    <w:rsid w:val="005F01EA"/>
    <w:rsid w:val="006F1F2D"/>
    <w:rsid w:val="007D24D6"/>
    <w:rsid w:val="0096071A"/>
    <w:rsid w:val="009947D3"/>
    <w:rsid w:val="00A14398"/>
    <w:rsid w:val="00B36F1B"/>
    <w:rsid w:val="00C24F4B"/>
    <w:rsid w:val="00CB7FD0"/>
    <w:rsid w:val="00F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789B"/>
  <w15:chartTrackingRefBased/>
  <w15:docId w15:val="{B1476990-7A80-451E-844F-60CB69FF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F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ROSSANA DELLA CASA</cp:lastModifiedBy>
  <cp:revision>3</cp:revision>
  <cp:lastPrinted>2025-02-07T11:08:00Z</cp:lastPrinted>
  <dcterms:created xsi:type="dcterms:W3CDTF">2025-02-07T11:08:00Z</dcterms:created>
  <dcterms:modified xsi:type="dcterms:W3CDTF">2025-02-07T11:09:00Z</dcterms:modified>
</cp:coreProperties>
</file>